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00" w:rsidRPr="00133EBF" w:rsidRDefault="00133EBF" w:rsidP="00133EBF">
      <w:pPr>
        <w:spacing w:after="0" w:line="240" w:lineRule="auto"/>
        <w:jc w:val="both"/>
        <w:rPr>
          <w:rFonts w:ascii="Times New Roman" w:eastAsia="Times New Roman" w:hAnsi="Times New Roman" w:cs="Times New Roman"/>
          <w:sz w:val="24"/>
          <w:szCs w:val="24"/>
          <w:lang w:val="sr-Cyrl-RS"/>
        </w:rPr>
      </w:pPr>
      <w:r w:rsidRPr="00764D40">
        <w:rPr>
          <w:rFonts w:ascii="Times New Roman" w:eastAsia="Times New Roman" w:hAnsi="Times New Roman" w:cs="Times New Roman"/>
          <w:sz w:val="24"/>
          <w:szCs w:val="24"/>
          <w:lang w:val="sr-Cyrl-RS"/>
        </w:rPr>
        <w:t xml:space="preserve">На основу </w:t>
      </w:r>
      <w:proofErr w:type="spellStart"/>
      <w:r w:rsidRPr="00764D40">
        <w:rPr>
          <w:rFonts w:ascii="Times New Roman" w:eastAsia="Times New Roman" w:hAnsi="Times New Roman" w:cs="Times New Roman"/>
          <w:sz w:val="24"/>
          <w:szCs w:val="24"/>
          <w:lang w:val="en"/>
        </w:rPr>
        <w:t>члана</w:t>
      </w:r>
      <w:proofErr w:type="spellEnd"/>
      <w:r w:rsidRPr="00764D40">
        <w:rPr>
          <w:rFonts w:ascii="Times New Roman" w:eastAsia="Times New Roman" w:hAnsi="Times New Roman" w:cs="Times New Roman"/>
          <w:sz w:val="24"/>
          <w:szCs w:val="24"/>
          <w:lang w:val="en"/>
        </w:rPr>
        <w:t xml:space="preserve"> </w:t>
      </w:r>
      <w:r w:rsidRPr="00764D40">
        <w:rPr>
          <w:rFonts w:ascii="Times New Roman" w:eastAsia="Times New Roman" w:hAnsi="Times New Roman" w:cs="Times New Roman"/>
          <w:sz w:val="24"/>
          <w:szCs w:val="24"/>
          <w:lang w:val="sr-Cyrl-RS"/>
        </w:rPr>
        <w:t>2.12. став (5) Изборног зак</w:t>
      </w:r>
      <w:bookmarkStart w:id="0" w:name="_GoBack"/>
      <w:bookmarkEnd w:id="0"/>
      <w:r w:rsidRPr="00764D40">
        <w:rPr>
          <w:rFonts w:ascii="Times New Roman" w:eastAsia="Times New Roman" w:hAnsi="Times New Roman" w:cs="Times New Roman"/>
          <w:sz w:val="24"/>
          <w:szCs w:val="24"/>
          <w:lang w:val="sr-Cyrl-RS"/>
        </w:rPr>
        <w:t>она</w:t>
      </w:r>
      <w:r w:rsidRPr="00764D40">
        <w:rPr>
          <w:rFonts w:ascii="Times New Roman" w:eastAsia="Times New Roman" w:hAnsi="Times New Roman" w:cs="Times New Roman"/>
          <w:sz w:val="24"/>
          <w:szCs w:val="24"/>
          <w:lang w:val="en"/>
        </w:rPr>
        <w:t xml:space="preserve"> </w:t>
      </w:r>
      <w:r w:rsidRPr="00764D40">
        <w:rPr>
          <w:rFonts w:ascii="Times New Roman" w:eastAsia="Times New Roman" w:hAnsi="Times New Roman" w:cs="Times New Roman"/>
          <w:sz w:val="24"/>
          <w:szCs w:val="24"/>
          <w:lang w:val="sr-Cyrl-BA"/>
        </w:rPr>
        <w:t>Босне и Хрцеговине („Службени гласник Босне и Херцеговине“, број 23/01, 7/02, 9/02, 20/02, 25/02-исправка, 4/04, 20/04, 25/05, 52/05, 65/05-исправка, 77/05, 11/06, 24/06, 32/07, 33/08, 37/08, 32/10, 18/13, 7/1</w:t>
      </w:r>
      <w:r>
        <w:rPr>
          <w:rFonts w:ascii="Times New Roman" w:eastAsia="Times New Roman" w:hAnsi="Times New Roman" w:cs="Times New Roman"/>
          <w:sz w:val="24"/>
          <w:szCs w:val="24"/>
          <w:lang w:val="sr-Cyrl-BA"/>
        </w:rPr>
        <w:t>4 и 31/16),</w:t>
      </w:r>
      <w:r w:rsidRPr="00764D40">
        <w:rPr>
          <w:rFonts w:ascii="Times New Roman" w:eastAsia="Times New Roman" w:hAnsi="Times New Roman" w:cs="Times New Roman"/>
          <w:sz w:val="24"/>
          <w:szCs w:val="24"/>
          <w:lang w:val="sr-Cyrl-BA"/>
        </w:rPr>
        <w:t xml:space="preserve"> члана 7. а) Упутства о утврђивању квалификација, број и именовању чланова изборне комисије основне изборне јединице у БиХ-Пречишћен текст („Службени гласник Босне и херцеговине“, број 29/18</w:t>
      </w:r>
      <w:r>
        <w:rPr>
          <w:rFonts w:ascii="Times New Roman" w:eastAsia="Times New Roman" w:hAnsi="Times New Roman" w:cs="Times New Roman"/>
          <w:sz w:val="24"/>
          <w:szCs w:val="24"/>
          <w:lang w:val="sr-Cyrl-BA"/>
        </w:rPr>
        <w:t xml:space="preserve"> и 36/19</w:t>
      </w:r>
      <w:r w:rsidRPr="00764D40">
        <w:rPr>
          <w:rFonts w:ascii="Times New Roman" w:eastAsia="Times New Roman" w:hAnsi="Times New Roman" w:cs="Times New Roman"/>
          <w:sz w:val="24"/>
          <w:szCs w:val="24"/>
          <w:lang w:val="sr-Cyrl-BA"/>
        </w:rPr>
        <w:t xml:space="preserve">) и члана 36. Статута општине Вишеград („Службени гласник општине Вишеград“, број 6/17 и 3/19), </w:t>
      </w:r>
      <w:r w:rsidRPr="00764D40">
        <w:rPr>
          <w:rFonts w:ascii="Times New Roman" w:eastAsia="Times New Roman" w:hAnsi="Times New Roman" w:cs="Times New Roman"/>
          <w:sz w:val="24"/>
          <w:szCs w:val="24"/>
          <w:lang w:val="sr-Cyrl-RS"/>
        </w:rPr>
        <w:t xml:space="preserve">Скупштина општине Вишеград на сједници одржаној </w:t>
      </w:r>
      <w:r w:rsidRPr="0003122B">
        <w:rPr>
          <w:rFonts w:ascii="Times New Roman" w:eastAsia="Times New Roman" w:hAnsi="Times New Roman" w:cs="Times New Roman"/>
          <w:sz w:val="24"/>
          <w:szCs w:val="24"/>
          <w:lang w:val="sr-Cyrl-BA"/>
        </w:rPr>
        <w:t>01</w:t>
      </w:r>
      <w:r w:rsidRPr="0003122B">
        <w:rPr>
          <w:rFonts w:ascii="Times New Roman" w:eastAsia="Times New Roman" w:hAnsi="Times New Roman" w:cs="Times New Roman"/>
          <w:sz w:val="24"/>
          <w:szCs w:val="24"/>
          <w:lang w:val="sr-Cyrl-RS"/>
        </w:rPr>
        <w:t>.08.2019</w:t>
      </w:r>
      <w:r w:rsidRPr="00764D40">
        <w:rPr>
          <w:rFonts w:ascii="Times New Roman" w:eastAsia="Times New Roman" w:hAnsi="Times New Roman" w:cs="Times New Roman"/>
          <w:color w:val="FF0000"/>
          <w:sz w:val="24"/>
          <w:szCs w:val="24"/>
          <w:lang w:val="sr-Cyrl-RS"/>
        </w:rPr>
        <w:t>.</w:t>
      </w:r>
      <w:r w:rsidRPr="00764D4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године</w:t>
      </w:r>
      <w:r w:rsidR="00083B43">
        <w:rPr>
          <w:rFonts w:ascii="Times New Roman" w:hAnsi="Times New Roman" w:cs="Times New Roman"/>
          <w:sz w:val="24"/>
          <w:szCs w:val="24"/>
          <w:lang w:val="sr-Cyrl-BA"/>
        </w:rPr>
        <w:t xml:space="preserve">, </w:t>
      </w:r>
      <w:r w:rsidR="00FC5823">
        <w:rPr>
          <w:rFonts w:ascii="Times New Roman" w:hAnsi="Times New Roman" w:cs="Times New Roman"/>
          <w:sz w:val="24"/>
          <w:szCs w:val="24"/>
          <w:lang w:val="sr-Cyrl-BA"/>
        </w:rPr>
        <w:t>о б ј а в љ у ј е</w:t>
      </w:r>
    </w:p>
    <w:p w:rsidR="00083B43" w:rsidRDefault="00083B43" w:rsidP="00083B43">
      <w:pPr>
        <w:spacing w:after="0"/>
        <w:jc w:val="both"/>
        <w:rPr>
          <w:rFonts w:ascii="Times New Roman" w:hAnsi="Times New Roman" w:cs="Times New Roman"/>
          <w:sz w:val="24"/>
          <w:szCs w:val="24"/>
          <w:lang w:val="sr-Cyrl-BA"/>
        </w:rPr>
      </w:pPr>
    </w:p>
    <w:p w:rsidR="00083B43" w:rsidRDefault="00083B43" w:rsidP="00083B43">
      <w:pPr>
        <w:spacing w:after="0"/>
        <w:jc w:val="both"/>
        <w:rPr>
          <w:rFonts w:ascii="Times New Roman" w:hAnsi="Times New Roman" w:cs="Times New Roman"/>
          <w:sz w:val="24"/>
          <w:szCs w:val="24"/>
          <w:lang w:val="sr-Cyrl-BA"/>
        </w:rPr>
      </w:pPr>
    </w:p>
    <w:p w:rsidR="00083B43" w:rsidRPr="00CA7440" w:rsidRDefault="007A4931" w:rsidP="00083B43">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ЈАВНИ ОГЛАС</w:t>
      </w:r>
    </w:p>
    <w:p w:rsidR="007A4931" w:rsidRDefault="00083B43" w:rsidP="007A4931">
      <w:pPr>
        <w:spacing w:after="0"/>
        <w:jc w:val="center"/>
        <w:rPr>
          <w:rFonts w:ascii="Times New Roman" w:hAnsi="Times New Roman" w:cs="Times New Roman"/>
          <w:b/>
          <w:sz w:val="24"/>
          <w:szCs w:val="24"/>
          <w:lang w:val="sr-Cyrl-BA"/>
        </w:rPr>
      </w:pPr>
      <w:r w:rsidRPr="00CA7440">
        <w:rPr>
          <w:rFonts w:ascii="Times New Roman" w:hAnsi="Times New Roman" w:cs="Times New Roman"/>
          <w:b/>
          <w:sz w:val="24"/>
          <w:szCs w:val="24"/>
          <w:lang w:val="sr-Cyrl-BA"/>
        </w:rPr>
        <w:t>за именовање</w:t>
      </w:r>
      <w:r w:rsidR="00396F78">
        <w:rPr>
          <w:rFonts w:ascii="Times New Roman" w:hAnsi="Times New Roman" w:cs="Times New Roman"/>
          <w:b/>
          <w:sz w:val="24"/>
          <w:szCs w:val="24"/>
        </w:rPr>
        <w:t xml:space="preserve"> </w:t>
      </w:r>
      <w:r w:rsidRPr="00CA7440">
        <w:rPr>
          <w:rFonts w:ascii="Times New Roman" w:hAnsi="Times New Roman" w:cs="Times New Roman"/>
          <w:b/>
          <w:sz w:val="24"/>
          <w:szCs w:val="24"/>
          <w:lang w:val="sr-Cyrl-BA"/>
        </w:rPr>
        <w:t>једног члана</w:t>
      </w:r>
    </w:p>
    <w:p w:rsidR="00083B43" w:rsidRPr="00CA7440" w:rsidRDefault="00083B43" w:rsidP="007A4931">
      <w:pPr>
        <w:spacing w:after="0"/>
        <w:jc w:val="center"/>
        <w:rPr>
          <w:rFonts w:ascii="Times New Roman" w:hAnsi="Times New Roman" w:cs="Times New Roman"/>
          <w:b/>
          <w:sz w:val="24"/>
          <w:szCs w:val="24"/>
          <w:lang w:val="sr-Cyrl-BA"/>
        </w:rPr>
      </w:pPr>
      <w:r w:rsidRPr="00CA7440">
        <w:rPr>
          <w:rFonts w:ascii="Times New Roman" w:hAnsi="Times New Roman" w:cs="Times New Roman"/>
          <w:b/>
          <w:sz w:val="24"/>
          <w:szCs w:val="24"/>
          <w:lang w:val="sr-Cyrl-BA"/>
        </w:rPr>
        <w:t xml:space="preserve"> Општинске изборне комисије Вишеград</w:t>
      </w:r>
    </w:p>
    <w:p w:rsidR="00083B43" w:rsidRDefault="00083B43" w:rsidP="00083B43">
      <w:pPr>
        <w:spacing w:after="0"/>
        <w:jc w:val="both"/>
        <w:rPr>
          <w:rFonts w:ascii="Times New Roman" w:hAnsi="Times New Roman" w:cs="Times New Roman"/>
          <w:sz w:val="24"/>
          <w:szCs w:val="24"/>
          <w:lang w:val="sr-Cyrl-BA"/>
        </w:rPr>
      </w:pPr>
    </w:p>
    <w:p w:rsidR="00133EBF" w:rsidRPr="00CA7440" w:rsidRDefault="00133EBF" w:rsidP="00133EBF">
      <w:pPr>
        <w:spacing w:after="0"/>
        <w:jc w:val="center"/>
        <w:rPr>
          <w:rFonts w:ascii="Times New Roman" w:hAnsi="Times New Roman" w:cs="Times New Roman"/>
          <w:b/>
          <w:sz w:val="24"/>
          <w:szCs w:val="24"/>
          <w:lang w:val="sr-Cyrl-BA"/>
        </w:rPr>
      </w:pPr>
      <w:r w:rsidRPr="00CA7440">
        <w:rPr>
          <w:rFonts w:ascii="Times New Roman" w:hAnsi="Times New Roman" w:cs="Times New Roman"/>
          <w:b/>
          <w:sz w:val="24"/>
          <w:szCs w:val="24"/>
          <w:lang w:val="sr-Cyrl-BA"/>
        </w:rPr>
        <w:t>Члан 1.</w:t>
      </w:r>
    </w:p>
    <w:p w:rsidR="00133EBF" w:rsidRPr="007E01A1" w:rsidRDefault="00133EBF" w:rsidP="00133EBF">
      <w:pPr>
        <w:spacing w:after="0"/>
        <w:jc w:val="both"/>
        <w:rPr>
          <w:rFonts w:ascii="Times New Roman" w:hAnsi="Times New Roman" w:cs="Times New Roman"/>
          <w:sz w:val="24"/>
          <w:szCs w:val="24"/>
          <w:lang w:val="sr-Cyrl-BA"/>
        </w:rPr>
      </w:pPr>
      <w:r w:rsidRPr="007E01A1">
        <w:rPr>
          <w:rFonts w:ascii="Times New Roman" w:hAnsi="Times New Roman" w:cs="Times New Roman"/>
          <w:sz w:val="24"/>
          <w:szCs w:val="24"/>
          <w:lang w:val="sr-Cyrl-BA"/>
        </w:rPr>
        <w:t>Скупштина општине Вишеград објављује Јавни оглас за именовање једног члана</w:t>
      </w:r>
    </w:p>
    <w:p w:rsidR="00133EBF" w:rsidRPr="007E01A1" w:rsidRDefault="00133EBF" w:rsidP="00133EBF">
      <w:pPr>
        <w:spacing w:after="0"/>
        <w:jc w:val="both"/>
        <w:rPr>
          <w:rFonts w:ascii="Times New Roman" w:hAnsi="Times New Roman" w:cs="Times New Roman"/>
          <w:sz w:val="24"/>
          <w:szCs w:val="24"/>
          <w:lang w:val="sr-Cyrl-BA"/>
        </w:rPr>
      </w:pPr>
      <w:r w:rsidRPr="007E01A1">
        <w:rPr>
          <w:rFonts w:ascii="Times New Roman" w:hAnsi="Times New Roman" w:cs="Times New Roman"/>
          <w:sz w:val="24"/>
          <w:szCs w:val="24"/>
          <w:lang w:val="sr-Cyrl-BA"/>
        </w:rPr>
        <w:t>Општинске изборне комисије Вишеград (у даљем тексту: Општинска изборна комисија).</w:t>
      </w:r>
    </w:p>
    <w:p w:rsidR="00133EBF" w:rsidRPr="007E01A1" w:rsidRDefault="00133EBF" w:rsidP="00133EBF">
      <w:pPr>
        <w:spacing w:after="0"/>
        <w:jc w:val="both"/>
        <w:rPr>
          <w:rFonts w:ascii="Times New Roman" w:hAnsi="Times New Roman" w:cs="Times New Roman"/>
          <w:sz w:val="24"/>
          <w:szCs w:val="24"/>
          <w:lang w:val="sr-Cyrl-BA"/>
        </w:rPr>
      </w:pPr>
      <w:r w:rsidRPr="007E01A1">
        <w:rPr>
          <w:rFonts w:ascii="Times New Roman" w:hAnsi="Times New Roman" w:cs="Times New Roman"/>
          <w:sz w:val="24"/>
          <w:szCs w:val="24"/>
          <w:lang w:val="sr-Cyrl-BA"/>
        </w:rPr>
        <w:t>Чланове Општинске изборне комисије именује Скупштина општине Вишеград, уз сагласност Централне изборне комисије Босне и Херцеговине на период од 7</w:t>
      </w:r>
      <w:r w:rsidRPr="007E01A1">
        <w:rPr>
          <w:rFonts w:ascii="Times New Roman" w:hAnsi="Times New Roman" w:cs="Times New Roman"/>
          <w:sz w:val="24"/>
          <w:szCs w:val="24"/>
        </w:rPr>
        <w:t xml:space="preserve"> </w:t>
      </w:r>
      <w:r w:rsidRPr="007E01A1">
        <w:rPr>
          <w:rFonts w:ascii="Times New Roman" w:hAnsi="Times New Roman" w:cs="Times New Roman"/>
          <w:sz w:val="24"/>
          <w:szCs w:val="24"/>
          <w:lang w:val="sr-Cyrl-BA"/>
        </w:rPr>
        <w:t>(седам) година, а мандат почиње да тече од дана давања сагласности централне изборне комисије БиХ.</w:t>
      </w:r>
    </w:p>
    <w:p w:rsidR="00133EBF" w:rsidRDefault="00133EBF" w:rsidP="00133EBF">
      <w:pPr>
        <w:pStyle w:val="ListParagraph"/>
        <w:spacing w:after="0"/>
        <w:jc w:val="both"/>
        <w:rPr>
          <w:rFonts w:ascii="Times New Roman" w:hAnsi="Times New Roman" w:cs="Times New Roman"/>
          <w:sz w:val="24"/>
          <w:szCs w:val="24"/>
          <w:lang w:val="sr-Cyrl-BA"/>
        </w:rPr>
      </w:pPr>
    </w:p>
    <w:p w:rsidR="00133EBF" w:rsidRDefault="00133EBF" w:rsidP="00133EBF">
      <w:pPr>
        <w:pStyle w:val="ListParagraph"/>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w:t>
      </w:r>
      <w:r w:rsidRPr="00CA7440">
        <w:rPr>
          <w:rFonts w:ascii="Times New Roman" w:hAnsi="Times New Roman" w:cs="Times New Roman"/>
          <w:b/>
          <w:sz w:val="24"/>
          <w:szCs w:val="24"/>
          <w:lang w:val="sr-Cyrl-BA"/>
        </w:rPr>
        <w:t>Члан 2.</w:t>
      </w:r>
    </w:p>
    <w:p w:rsidR="00133EBF" w:rsidRPr="007E01A1" w:rsidRDefault="00133EBF" w:rsidP="00133EBF">
      <w:pPr>
        <w:spacing w:after="0"/>
        <w:jc w:val="both"/>
        <w:rPr>
          <w:rFonts w:ascii="Times New Roman" w:hAnsi="Times New Roman" w:cs="Times New Roman"/>
          <w:sz w:val="24"/>
          <w:szCs w:val="24"/>
          <w:lang w:val="sr-Cyrl-BA"/>
        </w:rPr>
      </w:pPr>
      <w:r w:rsidRPr="007E01A1">
        <w:rPr>
          <w:rFonts w:ascii="Times New Roman" w:hAnsi="Times New Roman" w:cs="Times New Roman"/>
          <w:sz w:val="24"/>
          <w:szCs w:val="24"/>
          <w:lang w:val="sr-Cyrl-BA"/>
        </w:rPr>
        <w:t>Кандидат за члана Општинске изборне комисије мора испуњавати следеће опште услове:</w:t>
      </w:r>
    </w:p>
    <w:p w:rsidR="00133EBF" w:rsidRDefault="00133EBF" w:rsidP="00133EBF">
      <w:pPr>
        <w:pStyle w:val="ListParagraph"/>
        <w:numPr>
          <w:ilvl w:val="0"/>
          <w:numId w:val="1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да је лице са правом гласа,</w:t>
      </w:r>
    </w:p>
    <w:p w:rsidR="00133EBF" w:rsidRDefault="00133EBF" w:rsidP="00133EBF">
      <w:pPr>
        <w:pStyle w:val="ListParagraph"/>
        <w:numPr>
          <w:ilvl w:val="0"/>
          <w:numId w:val="1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да је лице са одговарајућом стручном спремом и искуством у спровођењу избора.</w:t>
      </w:r>
    </w:p>
    <w:p w:rsidR="00133EBF" w:rsidRPr="00764D40" w:rsidRDefault="00133EBF" w:rsidP="00133EBF">
      <w:pPr>
        <w:pStyle w:val="ListParagraph"/>
        <w:spacing w:after="0"/>
        <w:ind w:left="1080"/>
        <w:jc w:val="both"/>
        <w:rPr>
          <w:rFonts w:ascii="Times New Roman" w:hAnsi="Times New Roman" w:cs="Times New Roman"/>
          <w:sz w:val="24"/>
          <w:szCs w:val="24"/>
          <w:lang w:val="sr-Cyrl-BA"/>
        </w:rPr>
      </w:pPr>
    </w:p>
    <w:p w:rsidR="00133EBF" w:rsidRDefault="00133EBF" w:rsidP="00133EBF">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w:t>
      </w:r>
      <w:r w:rsidRPr="00CA7440">
        <w:rPr>
          <w:rFonts w:ascii="Times New Roman" w:hAnsi="Times New Roman" w:cs="Times New Roman"/>
          <w:b/>
          <w:sz w:val="24"/>
          <w:szCs w:val="24"/>
          <w:lang w:val="sr-Cyrl-BA"/>
        </w:rPr>
        <w:t>Члан 3.</w:t>
      </w:r>
    </w:p>
    <w:p w:rsidR="00133EBF" w:rsidRPr="007E01A1" w:rsidRDefault="00133EBF" w:rsidP="00133EBF">
      <w:pPr>
        <w:spacing w:after="0"/>
        <w:jc w:val="both"/>
        <w:rPr>
          <w:rFonts w:ascii="Times New Roman" w:hAnsi="Times New Roman" w:cs="Times New Roman"/>
          <w:sz w:val="24"/>
          <w:szCs w:val="24"/>
          <w:lang w:val="sr-Cyrl-BA"/>
        </w:rPr>
      </w:pPr>
      <w:r w:rsidRPr="007E01A1">
        <w:rPr>
          <w:rFonts w:ascii="Times New Roman" w:hAnsi="Times New Roman" w:cs="Times New Roman"/>
          <w:sz w:val="24"/>
          <w:szCs w:val="24"/>
          <w:lang w:val="sr-Cyrl-BA"/>
        </w:rPr>
        <w:t>Поред општих услова из члана 2. ове одлуке, кандидат за члана Општинске изборне комисије мора испуњавати и следеће услове:</w:t>
      </w:r>
    </w:p>
    <w:p w:rsidR="00133EBF" w:rsidRDefault="00133EBF" w:rsidP="00133EBF">
      <w:pPr>
        <w:pStyle w:val="ListParagraph"/>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1)  да има пребивалиште у општини Вишеград,</w:t>
      </w:r>
    </w:p>
    <w:p w:rsidR="00133EBF" w:rsidRDefault="00133EBF" w:rsidP="00133EBF">
      <w:pPr>
        <w:pStyle w:val="ListParagraph"/>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2)  да има завршен факултет, VII/1 степен стручне спреме или завршен факултет Болоњског система студирања са најмање 180 </w:t>
      </w:r>
      <w:r>
        <w:rPr>
          <w:rFonts w:ascii="Times New Roman" w:hAnsi="Times New Roman" w:cs="Times New Roman"/>
          <w:sz w:val="24"/>
          <w:szCs w:val="24"/>
        </w:rPr>
        <w:t>ETCS</w:t>
      </w:r>
      <w:r>
        <w:rPr>
          <w:rFonts w:ascii="Times New Roman" w:hAnsi="Times New Roman" w:cs="Times New Roman"/>
          <w:sz w:val="24"/>
          <w:szCs w:val="24"/>
          <w:lang w:val="sr-Cyrl-BA"/>
        </w:rPr>
        <w:t>,</w:t>
      </w:r>
    </w:p>
    <w:p w:rsidR="00133EBF" w:rsidRDefault="00133EBF" w:rsidP="00133EBF">
      <w:pPr>
        <w:pStyle w:val="ListParagraph"/>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3) да посједује искуство у провођењу избора</w:t>
      </w:r>
    </w:p>
    <w:p w:rsidR="00133EBF" w:rsidRDefault="00133EBF" w:rsidP="00133EBF">
      <w:pPr>
        <w:pStyle w:val="ListParagraph"/>
        <w:spacing w:after="0"/>
        <w:jc w:val="both"/>
        <w:rPr>
          <w:rFonts w:ascii="Times New Roman" w:hAnsi="Times New Roman" w:cs="Times New Roman"/>
          <w:sz w:val="24"/>
          <w:szCs w:val="24"/>
          <w:lang w:val="sr-Cyrl-BA"/>
        </w:rPr>
      </w:pPr>
    </w:p>
    <w:p w:rsidR="00133EBF" w:rsidRDefault="00133EBF" w:rsidP="00133E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Под искуством у провођењу избора подразумијева се:</w:t>
      </w:r>
    </w:p>
    <w:p w:rsidR="00133EBF" w:rsidRDefault="00133EBF" w:rsidP="00133EBF">
      <w:pPr>
        <w:pStyle w:val="ListParagraph"/>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а) чланство у изборној комисији</w:t>
      </w:r>
    </w:p>
    <w:p w:rsidR="00133EBF" w:rsidRDefault="00133EBF" w:rsidP="00133EBF">
      <w:pPr>
        <w:pStyle w:val="ListParagraph"/>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б) чланство у бирачком одбору на изборима обухваћенм Изборним законом БиХ,</w:t>
      </w:r>
    </w:p>
    <w:p w:rsidR="00133EBF" w:rsidRDefault="00133EBF" w:rsidP="00133EBF">
      <w:pPr>
        <w:pStyle w:val="ListParagraph"/>
        <w:spacing w:after="0"/>
        <w:jc w:val="both"/>
        <w:rPr>
          <w:rFonts w:ascii="Times New Roman" w:hAnsi="Times New Roman" w:cs="Times New Roman"/>
          <w:sz w:val="24"/>
          <w:szCs w:val="24"/>
          <w:lang w:val="sr-Cyrl-BA"/>
        </w:rPr>
      </w:pPr>
    </w:p>
    <w:p w:rsidR="00133EBF" w:rsidRPr="007E01A1" w:rsidRDefault="00133EBF" w:rsidP="00133EBF">
      <w:pPr>
        <w:spacing w:after="0"/>
        <w:jc w:val="both"/>
        <w:rPr>
          <w:rFonts w:ascii="Times New Roman" w:hAnsi="Times New Roman" w:cs="Times New Roman"/>
          <w:sz w:val="24"/>
          <w:szCs w:val="24"/>
          <w:lang w:val="sr-Cyrl-BA"/>
        </w:rPr>
      </w:pPr>
      <w:r w:rsidRPr="007E01A1">
        <w:rPr>
          <w:rFonts w:ascii="Times New Roman" w:hAnsi="Times New Roman" w:cs="Times New Roman"/>
          <w:sz w:val="24"/>
          <w:szCs w:val="24"/>
          <w:lang w:val="sr-Cyrl-BA"/>
        </w:rPr>
        <w:t xml:space="preserve">Изузетно од одредбе из става </w:t>
      </w:r>
      <w:r>
        <w:rPr>
          <w:rFonts w:ascii="Times New Roman" w:hAnsi="Times New Roman" w:cs="Times New Roman"/>
          <w:sz w:val="24"/>
          <w:szCs w:val="24"/>
          <w:lang w:val="sr-Cyrl-BA"/>
        </w:rPr>
        <w:t>(</w:t>
      </w:r>
      <w:r w:rsidRPr="00271D9F">
        <w:rPr>
          <w:rFonts w:ascii="Times New Roman" w:hAnsi="Times New Roman" w:cs="Times New Roman"/>
          <w:sz w:val="24"/>
          <w:szCs w:val="24"/>
          <w:lang w:val="sr-Cyrl-BA"/>
        </w:rPr>
        <w:t xml:space="preserve">2) тачка 1) </w:t>
      </w:r>
      <w:r w:rsidRPr="007E01A1">
        <w:rPr>
          <w:rFonts w:ascii="Times New Roman" w:hAnsi="Times New Roman" w:cs="Times New Roman"/>
          <w:sz w:val="24"/>
          <w:szCs w:val="24"/>
          <w:lang w:val="sr-Cyrl-BA"/>
        </w:rPr>
        <w:t xml:space="preserve">овог члана, члан Општинске изборне комисије може бити лице са пребивалиштем из друге општине, уколико нема кандидата </w:t>
      </w:r>
      <w:r w:rsidRPr="007E01A1">
        <w:rPr>
          <w:rFonts w:ascii="Times New Roman" w:hAnsi="Times New Roman" w:cs="Times New Roman"/>
          <w:sz w:val="24"/>
          <w:szCs w:val="24"/>
          <w:lang w:val="sr-Cyrl-BA"/>
        </w:rPr>
        <w:lastRenderedPageBreak/>
        <w:t xml:space="preserve">са пребивалиштем у општини Вишеград који испуњавају услове тражене јавним огласом. </w:t>
      </w:r>
    </w:p>
    <w:p w:rsidR="00133EBF" w:rsidRDefault="00133EBF" w:rsidP="00133EBF">
      <w:pPr>
        <w:pStyle w:val="ListParagraph"/>
        <w:spacing w:after="0"/>
        <w:jc w:val="both"/>
        <w:rPr>
          <w:rFonts w:ascii="Times New Roman" w:hAnsi="Times New Roman" w:cs="Times New Roman"/>
          <w:sz w:val="24"/>
          <w:szCs w:val="24"/>
          <w:lang w:val="sr-Cyrl-BA"/>
        </w:rPr>
      </w:pPr>
    </w:p>
    <w:p w:rsidR="00133EBF" w:rsidRPr="007E01A1" w:rsidRDefault="00133EBF" w:rsidP="00133EBF">
      <w:pPr>
        <w:spacing w:after="0"/>
        <w:jc w:val="both"/>
        <w:rPr>
          <w:rFonts w:ascii="Times New Roman" w:hAnsi="Times New Roman" w:cs="Times New Roman"/>
          <w:sz w:val="24"/>
          <w:szCs w:val="24"/>
          <w:lang w:val="sr-Cyrl-BA"/>
        </w:rPr>
      </w:pPr>
      <w:r w:rsidRPr="007E01A1">
        <w:rPr>
          <w:rFonts w:ascii="Times New Roman" w:hAnsi="Times New Roman" w:cs="Times New Roman"/>
          <w:sz w:val="24"/>
          <w:szCs w:val="24"/>
          <w:lang w:val="sr-Cyrl-BA"/>
        </w:rPr>
        <w:t xml:space="preserve">Изузетно од одредбе из става </w:t>
      </w:r>
      <w:r w:rsidRPr="002319B1">
        <w:rPr>
          <w:rFonts w:ascii="Times New Roman" w:hAnsi="Times New Roman" w:cs="Times New Roman"/>
          <w:sz w:val="24"/>
          <w:szCs w:val="24"/>
          <w:lang w:val="sr-Cyrl-BA"/>
        </w:rPr>
        <w:t xml:space="preserve">(2) тачка 2) </w:t>
      </w:r>
      <w:r w:rsidRPr="007E01A1">
        <w:rPr>
          <w:rFonts w:ascii="Times New Roman" w:hAnsi="Times New Roman" w:cs="Times New Roman"/>
          <w:sz w:val="24"/>
          <w:szCs w:val="24"/>
          <w:lang w:val="sr-Cyrl-BA"/>
        </w:rPr>
        <w:t xml:space="preserve">овог члана, члан Општинске изборне комисије може бити лице које има завршену вишу школу, односно VI степен стручне спреме, уколико је потребно испоштовати одредбе члана 2.14. став (1) Изборног закона БиХ или уколико нема кандидата који испуњавају услове из члана </w:t>
      </w:r>
      <w:r w:rsidRPr="002319B1">
        <w:rPr>
          <w:rFonts w:ascii="Times New Roman" w:hAnsi="Times New Roman" w:cs="Times New Roman"/>
          <w:sz w:val="24"/>
          <w:szCs w:val="24"/>
          <w:lang w:val="sr-Cyrl-BA"/>
        </w:rPr>
        <w:t xml:space="preserve">2. тачка 2). </w:t>
      </w:r>
    </w:p>
    <w:p w:rsidR="00133EBF" w:rsidRDefault="00133EBF" w:rsidP="00133EBF">
      <w:pPr>
        <w:spacing w:after="0"/>
        <w:jc w:val="both"/>
        <w:rPr>
          <w:rFonts w:ascii="Times New Roman" w:hAnsi="Times New Roman" w:cs="Times New Roman"/>
          <w:sz w:val="24"/>
          <w:szCs w:val="24"/>
          <w:lang w:val="sr-Cyrl-BA"/>
        </w:rPr>
      </w:pPr>
    </w:p>
    <w:p w:rsidR="00133EBF" w:rsidRPr="00CA7440" w:rsidRDefault="00133EBF" w:rsidP="00133EBF">
      <w:pPr>
        <w:spacing w:after="0"/>
        <w:jc w:val="center"/>
        <w:rPr>
          <w:rFonts w:ascii="Times New Roman" w:hAnsi="Times New Roman" w:cs="Times New Roman"/>
          <w:b/>
          <w:sz w:val="24"/>
          <w:szCs w:val="24"/>
          <w:lang w:val="sr-Cyrl-BA"/>
        </w:rPr>
      </w:pPr>
      <w:r w:rsidRPr="00CA7440">
        <w:rPr>
          <w:rFonts w:ascii="Times New Roman" w:hAnsi="Times New Roman" w:cs="Times New Roman"/>
          <w:b/>
          <w:sz w:val="24"/>
          <w:szCs w:val="24"/>
          <w:lang w:val="sr-Cyrl-BA"/>
        </w:rPr>
        <w:t>Члан 4.</w:t>
      </w:r>
    </w:p>
    <w:p w:rsidR="00133EBF" w:rsidRPr="00E65AF9" w:rsidRDefault="00133EBF" w:rsidP="00133EBF">
      <w:pPr>
        <w:spacing w:after="0"/>
        <w:jc w:val="both"/>
        <w:rPr>
          <w:rFonts w:ascii="Times New Roman" w:hAnsi="Times New Roman" w:cs="Times New Roman"/>
          <w:sz w:val="24"/>
          <w:szCs w:val="24"/>
          <w:lang w:val="sr-Cyrl-BA"/>
        </w:rPr>
      </w:pPr>
      <w:r w:rsidRPr="00E65AF9">
        <w:rPr>
          <w:rFonts w:ascii="Times New Roman" w:hAnsi="Times New Roman" w:cs="Times New Roman"/>
          <w:sz w:val="24"/>
          <w:szCs w:val="24"/>
          <w:lang w:val="sr-Cyrl-BA"/>
        </w:rPr>
        <w:t xml:space="preserve">У складу са чланом 2.3. и чланом 2.12. став (7) Изборног закона БиХ, за члана Општинске изборне комисије не може бити именовано лице </w:t>
      </w:r>
    </w:p>
    <w:p w:rsidR="00133EBF" w:rsidRPr="00E65AF9" w:rsidRDefault="00133EBF" w:rsidP="00133EBF">
      <w:pPr>
        <w:pStyle w:val="ListParagraph"/>
        <w:numPr>
          <w:ilvl w:val="0"/>
          <w:numId w:val="2"/>
        </w:numPr>
        <w:spacing w:after="0"/>
        <w:jc w:val="both"/>
        <w:rPr>
          <w:rFonts w:ascii="Times New Roman" w:hAnsi="Times New Roman" w:cs="Times New Roman"/>
          <w:sz w:val="24"/>
          <w:szCs w:val="24"/>
          <w:lang w:val="sr-Cyrl-BA"/>
        </w:rPr>
      </w:pPr>
      <w:r w:rsidRPr="00E65AF9">
        <w:rPr>
          <w:rFonts w:ascii="Times New Roman" w:hAnsi="Times New Roman" w:cs="Times New Roman"/>
          <w:sz w:val="24"/>
          <w:szCs w:val="24"/>
          <w:lang w:val="sr-Cyrl-BA"/>
        </w:rPr>
        <w:t>које се не може кандидовати у смислу одредби чланова 1.6, 1.7 и 1.7а Изборног закона БиХ,</w:t>
      </w:r>
    </w:p>
    <w:p w:rsidR="00133EBF" w:rsidRDefault="00133EBF" w:rsidP="00133E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које је члан највишег извршно-политичког органа политичке странке или коалиције (предсједник, потпредсједник, генерални секретар или члан извршног одбора или главног одбора),</w:t>
      </w:r>
    </w:p>
    <w:p w:rsidR="00133EBF" w:rsidRDefault="00133EBF" w:rsidP="00133E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које је носилац изабраног мандата или је члан извшног органа власти, осим у случајевима предвиђеним чланом 2.12 став (4) Изборног закона БиХ,</w:t>
      </w:r>
    </w:p>
    <w:p w:rsidR="00133EBF" w:rsidRDefault="00133EBF" w:rsidP="00133E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које је кандидат за изборе за било који ниво власти и</w:t>
      </w:r>
    </w:p>
    <w:p w:rsidR="00133EBF" w:rsidRDefault="00133EBF" w:rsidP="00133E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којем је изречена казна за радњу која представља тежу повреду изборних закона или прописа за коју је лично одговоран, у последње четири године, рачунајући од дана правоснажности одлуке.</w:t>
      </w:r>
    </w:p>
    <w:p w:rsidR="00133EBF" w:rsidRDefault="00133EBF" w:rsidP="00133E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које је заступник, односно пуномоћник политичког субјекта које учествује на изборима,</w:t>
      </w:r>
    </w:p>
    <w:p w:rsidR="00133EBF" w:rsidRDefault="00133EBF" w:rsidP="00133E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које је правоснажном судском пресудом осуђено на казну затвора у трајању од шест мјесеци или дуже.</w:t>
      </w:r>
    </w:p>
    <w:p w:rsidR="00133EBF" w:rsidRPr="00CA7440" w:rsidRDefault="00133EBF" w:rsidP="00133EBF">
      <w:pPr>
        <w:pStyle w:val="ListParagraph"/>
        <w:numPr>
          <w:ilvl w:val="0"/>
          <w:numId w:val="3"/>
        </w:numPr>
        <w:spacing w:after="0"/>
        <w:jc w:val="both"/>
        <w:rPr>
          <w:rFonts w:ascii="Times New Roman" w:hAnsi="Times New Roman" w:cs="Times New Roman"/>
          <w:sz w:val="24"/>
          <w:szCs w:val="24"/>
          <w:lang w:val="sr-Cyrl-BA"/>
        </w:rPr>
      </w:pPr>
      <w:r w:rsidRPr="00CA7440">
        <w:rPr>
          <w:rFonts w:ascii="Times New Roman" w:hAnsi="Times New Roman" w:cs="Times New Roman"/>
          <w:sz w:val="24"/>
          <w:szCs w:val="24"/>
          <w:lang w:val="sr-Cyrl-BA"/>
        </w:rPr>
        <w:t>Централна изборна комисија БиХ одлучиће да ли тежина  повреде или лична одговорност у смислу тачке 5. овог члана чине лице неподобним да буде члан изборне комисије.</w:t>
      </w:r>
    </w:p>
    <w:p w:rsidR="00133EBF" w:rsidRPr="00CA7440" w:rsidRDefault="00133EBF" w:rsidP="00133EBF">
      <w:pPr>
        <w:spacing w:after="0"/>
        <w:jc w:val="center"/>
        <w:rPr>
          <w:rFonts w:ascii="Times New Roman" w:hAnsi="Times New Roman" w:cs="Times New Roman"/>
          <w:b/>
          <w:sz w:val="24"/>
          <w:szCs w:val="24"/>
          <w:lang w:val="sr-Cyrl-BA"/>
        </w:rPr>
      </w:pPr>
      <w:r w:rsidRPr="00CA7440">
        <w:rPr>
          <w:rFonts w:ascii="Times New Roman" w:hAnsi="Times New Roman" w:cs="Times New Roman"/>
          <w:b/>
          <w:sz w:val="24"/>
          <w:szCs w:val="24"/>
          <w:lang w:val="sr-Cyrl-BA"/>
        </w:rPr>
        <w:t>Члан 5.</w:t>
      </w:r>
    </w:p>
    <w:p w:rsidR="00133EBF" w:rsidRPr="00711330" w:rsidRDefault="00133EBF" w:rsidP="00133EBF">
      <w:pPr>
        <w:spacing w:after="0"/>
        <w:jc w:val="both"/>
        <w:rPr>
          <w:rFonts w:ascii="Times New Roman" w:hAnsi="Times New Roman" w:cs="Times New Roman"/>
          <w:sz w:val="24"/>
          <w:szCs w:val="24"/>
          <w:lang w:val="sr-Cyrl-BA"/>
        </w:rPr>
      </w:pPr>
      <w:r w:rsidRPr="00711330">
        <w:rPr>
          <w:rFonts w:ascii="Times New Roman" w:hAnsi="Times New Roman" w:cs="Times New Roman"/>
          <w:sz w:val="24"/>
          <w:szCs w:val="24"/>
          <w:lang w:val="sr-Cyrl-BA"/>
        </w:rPr>
        <w:t>Састав општинске изборне комисије Вишеград мора бити мултиетничан и одржавати заступљеност конситутивних народа у општини, укључујући и остале, а према последњем попису становништва проведеном на државном нивоу.</w:t>
      </w:r>
      <w:r>
        <w:rPr>
          <w:rFonts w:ascii="Times New Roman" w:hAnsi="Times New Roman" w:cs="Times New Roman"/>
          <w:sz w:val="24"/>
          <w:szCs w:val="24"/>
          <w:lang w:val="sr-Cyrl-BA"/>
        </w:rPr>
        <w:t xml:space="preserve"> </w:t>
      </w:r>
    </w:p>
    <w:p w:rsidR="00133EBF" w:rsidRDefault="00133EBF" w:rsidP="00133E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саставу Општинске изборне комисије биће осигурана заступљеност полова у складу са Законом о равноправности полова. </w:t>
      </w:r>
    </w:p>
    <w:p w:rsidR="00133EBF" w:rsidRPr="006F5216" w:rsidRDefault="00133EBF" w:rsidP="00133EBF">
      <w:pPr>
        <w:spacing w:after="0"/>
        <w:jc w:val="center"/>
        <w:rPr>
          <w:rFonts w:ascii="Times New Roman" w:hAnsi="Times New Roman" w:cs="Times New Roman"/>
          <w:b/>
          <w:sz w:val="24"/>
          <w:szCs w:val="24"/>
        </w:rPr>
      </w:pPr>
    </w:p>
    <w:p w:rsidR="00133EBF" w:rsidRDefault="00133EBF" w:rsidP="00133EBF">
      <w:pPr>
        <w:spacing w:after="0"/>
        <w:jc w:val="center"/>
        <w:rPr>
          <w:rFonts w:ascii="Times New Roman" w:hAnsi="Times New Roman" w:cs="Times New Roman"/>
          <w:b/>
          <w:sz w:val="24"/>
          <w:szCs w:val="24"/>
          <w:lang w:val="sr-Cyrl-BA"/>
        </w:rPr>
      </w:pPr>
      <w:r w:rsidRPr="00CA7440">
        <w:rPr>
          <w:rFonts w:ascii="Times New Roman" w:hAnsi="Times New Roman" w:cs="Times New Roman"/>
          <w:b/>
          <w:sz w:val="24"/>
          <w:szCs w:val="24"/>
          <w:lang w:val="sr-Cyrl-BA"/>
        </w:rPr>
        <w:t>Члан 6.</w:t>
      </w:r>
    </w:p>
    <w:p w:rsidR="00133EBF" w:rsidRDefault="00133EBF" w:rsidP="00133E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Кандидати су дужни  приложити следећу документацију:</w:t>
      </w:r>
    </w:p>
    <w:p w:rsidR="00133EBF" w:rsidRDefault="00133EBF" w:rsidP="00133EBF">
      <w:pPr>
        <w:pStyle w:val="ListParagraph"/>
        <w:numPr>
          <w:ilvl w:val="0"/>
          <w:numId w:val="1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пријаву на јавни оглас за именовање једног члана Општинске изборне комисије Вишеград,</w:t>
      </w:r>
    </w:p>
    <w:p w:rsidR="00133EBF" w:rsidRDefault="00133EBF" w:rsidP="00133EBF">
      <w:pPr>
        <w:pStyle w:val="ListParagraph"/>
        <w:numPr>
          <w:ilvl w:val="0"/>
          <w:numId w:val="1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диплому о завршеном факултету,</w:t>
      </w:r>
    </w:p>
    <w:p w:rsidR="00133EBF" w:rsidRDefault="00133EBF" w:rsidP="00133EBF">
      <w:pPr>
        <w:pStyle w:val="ListParagraph"/>
        <w:numPr>
          <w:ilvl w:val="0"/>
          <w:numId w:val="1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образац </w:t>
      </w:r>
      <w:r>
        <w:rPr>
          <w:rFonts w:ascii="Times New Roman" w:hAnsi="Times New Roman" w:cs="Times New Roman"/>
          <w:sz w:val="24"/>
          <w:szCs w:val="24"/>
        </w:rPr>
        <w:t xml:space="preserve">PBA-3 </w:t>
      </w:r>
      <w:r>
        <w:rPr>
          <w:rFonts w:ascii="Times New Roman" w:hAnsi="Times New Roman" w:cs="Times New Roman"/>
          <w:sz w:val="24"/>
          <w:szCs w:val="24"/>
          <w:lang w:val="sr-Cyrl-BA"/>
        </w:rPr>
        <w:t>о пребивалишту кандидата (не старији од три мјесеца од дана издавања од стране надлежног органа),</w:t>
      </w:r>
    </w:p>
    <w:p w:rsidR="00133EBF" w:rsidRDefault="00133EBF" w:rsidP="00133EBF">
      <w:pPr>
        <w:pStyle w:val="ListParagraph"/>
        <w:numPr>
          <w:ilvl w:val="0"/>
          <w:numId w:val="1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доказ о потребном искуству у провођењу избора (овјерена копија или извод из службеног гласника акта о именовању за члана изборне комисије, потврда надлежне изборне комисије о именовању и раду у бирачком одбору у којем је имановани кандидат био члан бирачког одбора, те податак да је именовани кандидат био ангажован у раду бирачког одбора и обављао ову дужност),</w:t>
      </w:r>
    </w:p>
    <w:p w:rsidR="00133EBF" w:rsidRDefault="00133EBF" w:rsidP="00133EBF">
      <w:pPr>
        <w:pStyle w:val="ListParagraph"/>
        <w:numPr>
          <w:ilvl w:val="0"/>
          <w:numId w:val="1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својеручно потписана и од надлежног органа овјерена изјава о националном изјашњењу кандидата са последњег пописа становништва у БиХ,</w:t>
      </w:r>
    </w:p>
    <w:p w:rsidR="00133EBF" w:rsidRDefault="00133EBF" w:rsidP="00133EBF">
      <w:pPr>
        <w:pStyle w:val="ListParagraph"/>
        <w:numPr>
          <w:ilvl w:val="0"/>
          <w:numId w:val="1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својеручно потписана и од надлежног органа овјерена изјава о непостојању сметњи из члана 2.3 и члана 2.12 став (7) Изборног закона БиХ,</w:t>
      </w:r>
    </w:p>
    <w:p w:rsidR="00133EBF" w:rsidRDefault="00133EBF" w:rsidP="00133EBF">
      <w:pPr>
        <w:pStyle w:val="ListParagraph"/>
        <w:numPr>
          <w:ilvl w:val="0"/>
          <w:numId w:val="13"/>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фотокопија личне карте.</w:t>
      </w:r>
    </w:p>
    <w:p w:rsidR="00133EBF" w:rsidRDefault="00133EBF" w:rsidP="00133E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Документи који се достављају као доказ о испуњавању услова из јавног огласа могу бити оригинал или овјерене фотокопије.</w:t>
      </w:r>
    </w:p>
    <w:p w:rsidR="00133EBF" w:rsidRDefault="00133EBF" w:rsidP="00133EBF">
      <w:pPr>
        <w:spacing w:after="0"/>
        <w:jc w:val="both"/>
        <w:rPr>
          <w:rFonts w:ascii="Times New Roman" w:hAnsi="Times New Roman" w:cs="Times New Roman"/>
          <w:sz w:val="24"/>
          <w:szCs w:val="24"/>
          <w:lang w:val="sr-Cyrl-BA"/>
        </w:rPr>
      </w:pPr>
    </w:p>
    <w:p w:rsidR="00133EBF" w:rsidRPr="00490AB5" w:rsidRDefault="00133EBF" w:rsidP="00133EBF">
      <w:pPr>
        <w:spacing w:after="0"/>
        <w:jc w:val="center"/>
        <w:rPr>
          <w:rFonts w:ascii="Times New Roman" w:hAnsi="Times New Roman" w:cs="Times New Roman"/>
          <w:b/>
          <w:sz w:val="24"/>
          <w:szCs w:val="24"/>
          <w:lang w:val="sr-Cyrl-BA"/>
        </w:rPr>
      </w:pPr>
      <w:r w:rsidRPr="00490AB5">
        <w:rPr>
          <w:rFonts w:ascii="Times New Roman" w:hAnsi="Times New Roman" w:cs="Times New Roman"/>
          <w:b/>
          <w:sz w:val="24"/>
          <w:szCs w:val="24"/>
          <w:lang w:val="sr-Cyrl-BA"/>
        </w:rPr>
        <w:t>Члан 7.</w:t>
      </w:r>
    </w:p>
    <w:p w:rsidR="00133EBF" w:rsidRPr="00490AB5" w:rsidRDefault="00133EBF" w:rsidP="00133EBF">
      <w:pPr>
        <w:spacing w:after="0"/>
        <w:jc w:val="both"/>
        <w:rPr>
          <w:rFonts w:ascii="Times New Roman" w:hAnsi="Times New Roman" w:cs="Times New Roman"/>
          <w:sz w:val="24"/>
          <w:szCs w:val="24"/>
          <w:lang w:val="sr-Cyrl-BA"/>
        </w:rPr>
      </w:pPr>
      <w:r w:rsidRPr="00490AB5">
        <w:rPr>
          <w:rFonts w:ascii="Times New Roman" w:hAnsi="Times New Roman" w:cs="Times New Roman"/>
          <w:sz w:val="24"/>
          <w:szCs w:val="24"/>
          <w:lang w:val="sr-Cyrl-BA"/>
        </w:rPr>
        <w:t>Поступак по јавном огласу провешће Комисија за провођење поступка по Јавном огласу (у даљем тексту: Конкурсна комисија) коју именује Скупшти</w:t>
      </w:r>
      <w:r>
        <w:rPr>
          <w:rFonts w:ascii="Times New Roman" w:hAnsi="Times New Roman" w:cs="Times New Roman"/>
          <w:sz w:val="24"/>
          <w:szCs w:val="24"/>
          <w:lang w:val="sr-Cyrl-BA"/>
        </w:rPr>
        <w:t>н</w:t>
      </w:r>
      <w:r w:rsidRPr="00490AB5">
        <w:rPr>
          <w:rFonts w:ascii="Times New Roman" w:hAnsi="Times New Roman" w:cs="Times New Roman"/>
          <w:sz w:val="24"/>
          <w:szCs w:val="24"/>
          <w:lang w:val="sr-Cyrl-BA"/>
        </w:rPr>
        <w:t xml:space="preserve">а општине Вишеград. </w:t>
      </w:r>
    </w:p>
    <w:p w:rsidR="00133EBF" w:rsidRPr="00490AB5" w:rsidRDefault="00133EBF" w:rsidP="00133EBF">
      <w:pPr>
        <w:spacing w:after="0"/>
        <w:jc w:val="both"/>
        <w:rPr>
          <w:rFonts w:ascii="Times New Roman" w:hAnsi="Times New Roman" w:cs="Times New Roman"/>
          <w:sz w:val="24"/>
          <w:szCs w:val="24"/>
          <w:lang w:val="sr-Cyrl-BA"/>
        </w:rPr>
      </w:pPr>
      <w:r w:rsidRPr="00490AB5">
        <w:rPr>
          <w:rFonts w:ascii="Times New Roman" w:hAnsi="Times New Roman" w:cs="Times New Roman"/>
          <w:sz w:val="24"/>
          <w:szCs w:val="24"/>
          <w:lang w:val="sr-Cyrl-BA"/>
        </w:rPr>
        <w:t>По затварању јавног огласа конкурсна комисија из става један овог члана поднијеће Скупштини општине извјештај који ће садржавати податке о свим кандидатима, извјештај о проведеном интервјуу са кандидатима који испуњавају услове јавног огласа и ранг-листу са редослиједом кандидата према постигнутом успјеху.</w:t>
      </w:r>
    </w:p>
    <w:p w:rsidR="00133EBF" w:rsidRDefault="00133EBF" w:rsidP="00133EBF">
      <w:pPr>
        <w:spacing w:after="0"/>
        <w:jc w:val="both"/>
        <w:rPr>
          <w:rFonts w:ascii="Times New Roman" w:hAnsi="Times New Roman" w:cs="Times New Roman"/>
          <w:sz w:val="24"/>
          <w:szCs w:val="24"/>
          <w:lang w:val="sr-Cyrl-BA"/>
        </w:rPr>
      </w:pPr>
    </w:p>
    <w:p w:rsidR="00133EBF" w:rsidRDefault="00133EBF" w:rsidP="00133EBF">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8</w:t>
      </w:r>
      <w:r w:rsidRPr="00CA7440">
        <w:rPr>
          <w:rFonts w:ascii="Times New Roman" w:hAnsi="Times New Roman" w:cs="Times New Roman"/>
          <w:b/>
          <w:sz w:val="24"/>
          <w:szCs w:val="24"/>
          <w:lang w:val="sr-Cyrl-BA"/>
        </w:rPr>
        <w:t>.</w:t>
      </w:r>
    </w:p>
    <w:p w:rsidR="00133EBF" w:rsidRPr="00711330" w:rsidRDefault="00133EBF" w:rsidP="00133EBF">
      <w:pPr>
        <w:spacing w:after="0"/>
        <w:jc w:val="both"/>
        <w:rPr>
          <w:rFonts w:ascii="Times New Roman" w:hAnsi="Times New Roman" w:cs="Times New Roman"/>
          <w:sz w:val="24"/>
          <w:szCs w:val="24"/>
          <w:lang w:val="sr-Cyrl-BA"/>
        </w:rPr>
      </w:pPr>
      <w:r w:rsidRPr="00711330">
        <w:rPr>
          <w:rFonts w:ascii="Times New Roman" w:hAnsi="Times New Roman" w:cs="Times New Roman"/>
          <w:sz w:val="24"/>
          <w:szCs w:val="24"/>
          <w:lang w:val="sr-Cyrl-BA"/>
        </w:rPr>
        <w:t>Јавни оглас за именовање једног члана Општинске изборне комисије Вишеград објавиће се у „Службе</w:t>
      </w:r>
      <w:r>
        <w:rPr>
          <w:rFonts w:ascii="Times New Roman" w:hAnsi="Times New Roman" w:cs="Times New Roman"/>
          <w:sz w:val="24"/>
          <w:szCs w:val="24"/>
          <w:lang w:val="sr-Cyrl-BA"/>
        </w:rPr>
        <w:t>ном гласнику Републике Српске“,</w:t>
      </w:r>
      <w:r w:rsidRPr="00711330">
        <w:rPr>
          <w:rFonts w:ascii="Times New Roman" w:hAnsi="Times New Roman" w:cs="Times New Roman"/>
          <w:sz w:val="24"/>
          <w:szCs w:val="24"/>
          <w:lang w:val="sr-Cyrl-BA"/>
        </w:rPr>
        <w:t xml:space="preserve"> </w:t>
      </w:r>
      <w:r w:rsidRPr="00711330">
        <w:rPr>
          <w:rFonts w:ascii="Times New Roman" w:hAnsi="Times New Roman" w:cs="Times New Roman"/>
          <w:sz w:val="24"/>
          <w:szCs w:val="24"/>
        </w:rPr>
        <w:t xml:space="preserve">Web </w:t>
      </w:r>
      <w:r w:rsidRPr="00711330">
        <w:rPr>
          <w:rFonts w:ascii="Times New Roman" w:hAnsi="Times New Roman" w:cs="Times New Roman"/>
          <w:sz w:val="24"/>
          <w:szCs w:val="24"/>
          <w:lang w:val="sr-Cyrl-BA"/>
        </w:rPr>
        <w:t>страници општине Вишеград</w:t>
      </w:r>
      <w:r>
        <w:rPr>
          <w:rFonts w:ascii="Times New Roman" w:hAnsi="Times New Roman" w:cs="Times New Roman"/>
          <w:sz w:val="24"/>
          <w:szCs w:val="24"/>
          <w:lang w:val="sr-Cyrl-BA"/>
        </w:rPr>
        <w:t xml:space="preserve"> и на огласној табли општине</w:t>
      </w:r>
      <w:r w:rsidRPr="00711330">
        <w:rPr>
          <w:rFonts w:ascii="Times New Roman" w:hAnsi="Times New Roman" w:cs="Times New Roman"/>
          <w:sz w:val="24"/>
          <w:szCs w:val="24"/>
          <w:lang w:val="sr-Cyrl-BA"/>
        </w:rPr>
        <w:t>.</w:t>
      </w:r>
    </w:p>
    <w:p w:rsidR="00133EBF" w:rsidRDefault="00133EBF" w:rsidP="00133EBF">
      <w:pPr>
        <w:spacing w:after="0"/>
        <w:jc w:val="center"/>
        <w:rPr>
          <w:rFonts w:ascii="Times New Roman" w:hAnsi="Times New Roman" w:cs="Times New Roman"/>
          <w:b/>
          <w:sz w:val="24"/>
          <w:szCs w:val="24"/>
          <w:lang w:val="sr-Cyrl-BA"/>
        </w:rPr>
      </w:pPr>
    </w:p>
    <w:p w:rsidR="00133EBF" w:rsidRDefault="00133EBF" w:rsidP="00133EBF">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9.</w:t>
      </w:r>
    </w:p>
    <w:p w:rsidR="00133EBF" w:rsidRDefault="00133EBF" w:rsidP="00133E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Рок за подношење пријава је осам дана од дана последњег објављивања.</w:t>
      </w:r>
    </w:p>
    <w:p w:rsidR="00133EBF" w:rsidRPr="003E0BD5" w:rsidRDefault="00133EBF" w:rsidP="00133EBF">
      <w:pPr>
        <w:spacing w:after="0"/>
        <w:jc w:val="both"/>
        <w:rPr>
          <w:rFonts w:ascii="Times New Roman" w:hAnsi="Times New Roman" w:cs="Times New Roman"/>
          <w:sz w:val="24"/>
          <w:szCs w:val="24"/>
          <w:lang w:val="sr-Cyrl-BA"/>
        </w:rPr>
      </w:pPr>
    </w:p>
    <w:p w:rsidR="00133EBF" w:rsidRPr="00711330" w:rsidRDefault="00133EBF" w:rsidP="00133EBF">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10</w:t>
      </w:r>
      <w:r w:rsidRPr="00711330">
        <w:rPr>
          <w:rFonts w:ascii="Times New Roman" w:hAnsi="Times New Roman" w:cs="Times New Roman"/>
          <w:b/>
          <w:sz w:val="24"/>
          <w:szCs w:val="24"/>
          <w:lang w:val="sr-Cyrl-BA"/>
        </w:rPr>
        <w:t>.</w:t>
      </w:r>
    </w:p>
    <w:p w:rsidR="00133EBF" w:rsidRDefault="00133EBF" w:rsidP="00133E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Ова одлука ступа на снагу осмог дана од дана објављивања у „Службеном гласнику општине Вишеград“.</w:t>
      </w:r>
    </w:p>
    <w:p w:rsidR="00133EBF" w:rsidRDefault="00133EBF" w:rsidP="00133EBF">
      <w:pPr>
        <w:spacing w:after="0"/>
        <w:jc w:val="both"/>
        <w:rPr>
          <w:rFonts w:ascii="Times New Roman" w:hAnsi="Times New Roman" w:cs="Times New Roman"/>
          <w:sz w:val="24"/>
          <w:szCs w:val="24"/>
          <w:lang w:val="sr-Cyrl-BA"/>
        </w:rPr>
      </w:pPr>
    </w:p>
    <w:p w:rsidR="00522EF8" w:rsidRDefault="00522EF8" w:rsidP="00AE77A1">
      <w:pPr>
        <w:spacing w:after="0"/>
        <w:jc w:val="both"/>
        <w:rPr>
          <w:rFonts w:ascii="Times New Roman" w:hAnsi="Times New Roman" w:cs="Times New Roman"/>
          <w:sz w:val="24"/>
          <w:szCs w:val="24"/>
          <w:lang w:val="sr-Cyrl-BA"/>
        </w:rPr>
      </w:pPr>
    </w:p>
    <w:p w:rsidR="00B1477B" w:rsidRDefault="00B1477B" w:rsidP="00B1477B">
      <w:pPr>
        <w:spacing w:after="0"/>
        <w:jc w:val="both"/>
        <w:rPr>
          <w:rFonts w:ascii="Times New Roman" w:hAnsi="Times New Roman" w:cs="Times New Roman"/>
          <w:sz w:val="24"/>
          <w:szCs w:val="24"/>
          <w:lang w:val="sr-Cyrl-BA"/>
        </w:rPr>
      </w:pPr>
    </w:p>
    <w:p w:rsidR="00AE77A1" w:rsidRDefault="00522EF8" w:rsidP="00AE77A1">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СКУПШТИНА ОПШТИНЕ</w:t>
      </w:r>
      <w:r w:rsidR="00B80BD7">
        <w:rPr>
          <w:rFonts w:ascii="Times New Roman" w:hAnsi="Times New Roman" w:cs="Times New Roman"/>
          <w:sz w:val="24"/>
          <w:szCs w:val="24"/>
          <w:lang w:val="sr-Cyrl-BA"/>
        </w:rPr>
        <w:t xml:space="preserve"> ВИШЕГРАД</w:t>
      </w:r>
    </w:p>
    <w:p w:rsidR="00B80BD7" w:rsidRDefault="00B80BD7" w:rsidP="00AE77A1">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522EF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 </w:t>
      </w:r>
      <w:r w:rsidR="00522EF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 </w:t>
      </w:r>
      <w:r w:rsidR="006E5FEF">
        <w:rPr>
          <w:rFonts w:ascii="Times New Roman" w:hAnsi="Times New Roman" w:cs="Times New Roman"/>
          <w:sz w:val="24"/>
          <w:szCs w:val="24"/>
          <w:lang w:val="sr-Cyrl-BA"/>
        </w:rPr>
        <w:t>ПОТ</w:t>
      </w:r>
      <w:r w:rsidR="00522EF8">
        <w:rPr>
          <w:rFonts w:ascii="Times New Roman" w:hAnsi="Times New Roman" w:cs="Times New Roman"/>
          <w:sz w:val="24"/>
          <w:szCs w:val="24"/>
          <w:lang w:val="sr-Cyrl-BA"/>
        </w:rPr>
        <w:t>ПРЕДСЈЕДНИК СО</w:t>
      </w:r>
    </w:p>
    <w:p w:rsidR="00B80BD7" w:rsidRDefault="00B80BD7" w:rsidP="00AE77A1">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Број:</w:t>
      </w:r>
      <w:r w:rsidR="00522EF8">
        <w:rPr>
          <w:rFonts w:ascii="Times New Roman" w:hAnsi="Times New Roman" w:cs="Times New Roman"/>
          <w:sz w:val="24"/>
          <w:szCs w:val="24"/>
          <w:lang w:val="sr-Cyrl-BA"/>
        </w:rPr>
        <w:t xml:space="preserve"> 01-</w:t>
      </w:r>
      <w:r w:rsidR="00472EF7">
        <w:rPr>
          <w:rFonts w:ascii="Times New Roman" w:hAnsi="Times New Roman" w:cs="Times New Roman"/>
          <w:sz w:val="24"/>
          <w:szCs w:val="24"/>
          <w:lang w:val="sr-Cyrl-BA"/>
        </w:rPr>
        <w:t>013</w:t>
      </w:r>
      <w:r w:rsidR="00DE2F02">
        <w:rPr>
          <w:rFonts w:ascii="Times New Roman" w:hAnsi="Times New Roman" w:cs="Times New Roman"/>
          <w:sz w:val="24"/>
          <w:szCs w:val="24"/>
        </w:rPr>
        <w:t>-191</w:t>
      </w:r>
      <w:r w:rsidR="00522EF8">
        <w:rPr>
          <w:rFonts w:ascii="Times New Roman" w:hAnsi="Times New Roman" w:cs="Times New Roman"/>
          <w:sz w:val="24"/>
          <w:szCs w:val="24"/>
          <w:lang w:val="sr-Cyrl-BA"/>
        </w:rPr>
        <w:t>/19</w:t>
      </w:r>
    </w:p>
    <w:p w:rsidR="00B80BD7" w:rsidRPr="00AE77A1" w:rsidRDefault="00522EF8" w:rsidP="00AE77A1">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Датум: </w:t>
      </w:r>
      <w:r w:rsidR="00133EBF">
        <w:rPr>
          <w:rFonts w:ascii="Times New Roman" w:hAnsi="Times New Roman" w:cs="Times New Roman"/>
          <w:sz w:val="24"/>
          <w:szCs w:val="24"/>
        </w:rPr>
        <w:t>05</w:t>
      </w:r>
      <w:r>
        <w:rPr>
          <w:rFonts w:ascii="Times New Roman" w:hAnsi="Times New Roman" w:cs="Times New Roman"/>
          <w:sz w:val="24"/>
          <w:szCs w:val="24"/>
          <w:lang w:val="sr-Cyrl-BA"/>
        </w:rPr>
        <w:t>.</w:t>
      </w:r>
      <w:r w:rsidR="00133EBF">
        <w:rPr>
          <w:rFonts w:ascii="Times New Roman" w:hAnsi="Times New Roman" w:cs="Times New Roman"/>
          <w:sz w:val="24"/>
          <w:szCs w:val="24"/>
        </w:rPr>
        <w:t>08</w:t>
      </w:r>
      <w:r>
        <w:rPr>
          <w:rFonts w:ascii="Times New Roman" w:hAnsi="Times New Roman" w:cs="Times New Roman"/>
          <w:sz w:val="24"/>
          <w:szCs w:val="24"/>
          <w:lang w:val="sr-Cyrl-BA"/>
        </w:rPr>
        <w:t>.2019</w:t>
      </w:r>
      <w:r w:rsidR="00B80BD7">
        <w:rPr>
          <w:rFonts w:ascii="Times New Roman" w:hAnsi="Times New Roman" w:cs="Times New Roman"/>
          <w:sz w:val="24"/>
          <w:szCs w:val="24"/>
          <w:lang w:val="sr-Cyrl-BA"/>
        </w:rPr>
        <w:t xml:space="preserve">. године                                               </w:t>
      </w:r>
      <w:r>
        <w:rPr>
          <w:rFonts w:ascii="Times New Roman" w:hAnsi="Times New Roman" w:cs="Times New Roman"/>
          <w:sz w:val="24"/>
          <w:szCs w:val="24"/>
          <w:lang w:val="sr-Cyrl-BA"/>
        </w:rPr>
        <w:t xml:space="preserve">         </w:t>
      </w:r>
      <w:r w:rsidR="006E5FEF">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     </w:t>
      </w:r>
      <w:r w:rsidR="00B80BD7">
        <w:rPr>
          <w:rFonts w:ascii="Times New Roman" w:hAnsi="Times New Roman" w:cs="Times New Roman"/>
          <w:sz w:val="24"/>
          <w:szCs w:val="24"/>
          <w:lang w:val="sr-Cyrl-BA"/>
        </w:rPr>
        <w:t xml:space="preserve"> </w:t>
      </w:r>
      <w:r w:rsidR="006E5FEF">
        <w:rPr>
          <w:rFonts w:ascii="Times New Roman" w:hAnsi="Times New Roman" w:cs="Times New Roman"/>
          <w:sz w:val="24"/>
          <w:szCs w:val="24"/>
          <w:lang w:val="sr-Cyrl-BA"/>
        </w:rPr>
        <w:t>Миладин Милићевић</w:t>
      </w:r>
      <w:r>
        <w:rPr>
          <w:rFonts w:ascii="Times New Roman" w:hAnsi="Times New Roman" w:cs="Times New Roman"/>
          <w:sz w:val="24"/>
          <w:szCs w:val="24"/>
          <w:lang w:val="sr-Cyrl-BA"/>
        </w:rPr>
        <w:t xml:space="preserve"> </w:t>
      </w:r>
      <w:r w:rsidR="00B80BD7">
        <w:rPr>
          <w:rFonts w:ascii="Times New Roman" w:hAnsi="Times New Roman" w:cs="Times New Roman"/>
          <w:sz w:val="24"/>
          <w:szCs w:val="24"/>
          <w:lang w:val="sr-Cyrl-BA"/>
        </w:rPr>
        <w:t xml:space="preserve"> </w:t>
      </w:r>
    </w:p>
    <w:p w:rsidR="00272370" w:rsidRDefault="00272370" w:rsidP="00001823">
      <w:pPr>
        <w:spacing w:after="0"/>
        <w:jc w:val="both"/>
        <w:rPr>
          <w:rFonts w:ascii="Times New Roman" w:hAnsi="Times New Roman" w:cs="Times New Roman"/>
          <w:sz w:val="24"/>
          <w:szCs w:val="24"/>
        </w:rPr>
      </w:pPr>
    </w:p>
    <w:p w:rsidR="00396F78" w:rsidRPr="00396F78" w:rsidRDefault="00396F78" w:rsidP="00001823">
      <w:pPr>
        <w:spacing w:after="0"/>
        <w:jc w:val="both"/>
        <w:rPr>
          <w:rFonts w:ascii="Times New Roman" w:hAnsi="Times New Roman" w:cs="Times New Roman"/>
          <w:sz w:val="24"/>
          <w:szCs w:val="24"/>
        </w:rPr>
      </w:pPr>
    </w:p>
    <w:sectPr w:rsidR="00396F78" w:rsidRPr="00396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57C"/>
    <w:multiLevelType w:val="hybridMultilevel"/>
    <w:tmpl w:val="D3D886C0"/>
    <w:lvl w:ilvl="0" w:tplc="94EEFBA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114D7C"/>
    <w:multiLevelType w:val="hybridMultilevel"/>
    <w:tmpl w:val="894A7D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D8E79C1"/>
    <w:multiLevelType w:val="hybridMultilevel"/>
    <w:tmpl w:val="A9AEF680"/>
    <w:lvl w:ilvl="0" w:tplc="516649F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5BE17AD"/>
    <w:multiLevelType w:val="hybridMultilevel"/>
    <w:tmpl w:val="C2B64EB2"/>
    <w:lvl w:ilvl="0" w:tplc="50EC075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5E22244"/>
    <w:multiLevelType w:val="hybridMultilevel"/>
    <w:tmpl w:val="327298E6"/>
    <w:lvl w:ilvl="0" w:tplc="F4BC8E5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464B5D76"/>
    <w:multiLevelType w:val="hybridMultilevel"/>
    <w:tmpl w:val="E38C08C6"/>
    <w:lvl w:ilvl="0" w:tplc="ED0A44E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C893EF9"/>
    <w:multiLevelType w:val="hybridMultilevel"/>
    <w:tmpl w:val="D9261B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60DF1244"/>
    <w:multiLevelType w:val="hybridMultilevel"/>
    <w:tmpl w:val="275681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631E3634"/>
    <w:multiLevelType w:val="hybridMultilevel"/>
    <w:tmpl w:val="29BA42EC"/>
    <w:lvl w:ilvl="0" w:tplc="C39CC4E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44B4AE6"/>
    <w:multiLevelType w:val="hybridMultilevel"/>
    <w:tmpl w:val="B2DE6846"/>
    <w:lvl w:ilvl="0" w:tplc="746E14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48F0234"/>
    <w:multiLevelType w:val="hybridMultilevel"/>
    <w:tmpl w:val="4D82D1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5016E8B"/>
    <w:multiLevelType w:val="hybridMultilevel"/>
    <w:tmpl w:val="60A29BEE"/>
    <w:lvl w:ilvl="0" w:tplc="2D56A27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7B6365D9"/>
    <w:multiLevelType w:val="hybridMultilevel"/>
    <w:tmpl w:val="A4943C68"/>
    <w:lvl w:ilvl="0" w:tplc="2D2EBCB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11"/>
  </w:num>
  <w:num w:numId="6">
    <w:abstractNumId w:val="3"/>
  </w:num>
  <w:num w:numId="7">
    <w:abstractNumId w:val="12"/>
  </w:num>
  <w:num w:numId="8">
    <w:abstractNumId w:val="0"/>
  </w:num>
  <w:num w:numId="9">
    <w:abstractNumId w:val="9"/>
  </w:num>
  <w:num w:numId="10">
    <w:abstractNumId w:val="7"/>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43"/>
    <w:rsid w:val="00001823"/>
    <w:rsid w:val="0003122B"/>
    <w:rsid w:val="00083B43"/>
    <w:rsid w:val="000B700D"/>
    <w:rsid w:val="00133EBF"/>
    <w:rsid w:val="00266DEA"/>
    <w:rsid w:val="00272370"/>
    <w:rsid w:val="00310333"/>
    <w:rsid w:val="00374492"/>
    <w:rsid w:val="00396F78"/>
    <w:rsid w:val="00472EF7"/>
    <w:rsid w:val="00522EF8"/>
    <w:rsid w:val="00603200"/>
    <w:rsid w:val="00661AB3"/>
    <w:rsid w:val="006E5FEF"/>
    <w:rsid w:val="007A4931"/>
    <w:rsid w:val="007C618F"/>
    <w:rsid w:val="00823DF4"/>
    <w:rsid w:val="00AE77A1"/>
    <w:rsid w:val="00B1477B"/>
    <w:rsid w:val="00B80BD7"/>
    <w:rsid w:val="00C31B25"/>
    <w:rsid w:val="00C565EA"/>
    <w:rsid w:val="00CA7440"/>
    <w:rsid w:val="00DE2F02"/>
    <w:rsid w:val="00F31F0C"/>
    <w:rsid w:val="00FA726F"/>
    <w:rsid w:val="00FC0FE6"/>
    <w:rsid w:val="00FC5823"/>
    <w:rsid w:val="00FF28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43"/>
    <w:pPr>
      <w:ind w:left="720"/>
      <w:contextualSpacing/>
    </w:pPr>
  </w:style>
  <w:style w:type="character" w:styleId="PlaceholderText">
    <w:name w:val="Placeholder Text"/>
    <w:basedOn w:val="DefaultParagraphFont"/>
    <w:uiPriority w:val="99"/>
    <w:semiHidden/>
    <w:rsid w:val="00272370"/>
    <w:rPr>
      <w:color w:val="808080"/>
    </w:rPr>
  </w:style>
  <w:style w:type="paragraph" w:styleId="BalloonText">
    <w:name w:val="Balloon Text"/>
    <w:basedOn w:val="Normal"/>
    <w:link w:val="BalloonTextChar"/>
    <w:uiPriority w:val="99"/>
    <w:semiHidden/>
    <w:unhideWhenUsed/>
    <w:rsid w:val="0027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43"/>
    <w:pPr>
      <w:ind w:left="720"/>
      <w:contextualSpacing/>
    </w:pPr>
  </w:style>
  <w:style w:type="character" w:styleId="PlaceholderText">
    <w:name w:val="Placeholder Text"/>
    <w:basedOn w:val="DefaultParagraphFont"/>
    <w:uiPriority w:val="99"/>
    <w:semiHidden/>
    <w:rsid w:val="00272370"/>
    <w:rPr>
      <w:color w:val="808080"/>
    </w:rPr>
  </w:style>
  <w:style w:type="paragraph" w:styleId="BalloonText">
    <w:name w:val="Balloon Text"/>
    <w:basedOn w:val="Normal"/>
    <w:link w:val="BalloonTextChar"/>
    <w:uiPriority w:val="99"/>
    <w:semiHidden/>
    <w:unhideWhenUsed/>
    <w:rsid w:val="0027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KorisniK10</dc:creator>
  <cp:lastModifiedBy>KorisniK10</cp:lastModifiedBy>
  <cp:revision>13</cp:revision>
  <cp:lastPrinted>2019-02-26T11:27:00Z</cp:lastPrinted>
  <dcterms:created xsi:type="dcterms:W3CDTF">2019-02-22T09:53:00Z</dcterms:created>
  <dcterms:modified xsi:type="dcterms:W3CDTF">2019-08-09T08:52:00Z</dcterms:modified>
</cp:coreProperties>
</file>